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960F7" w:rsidRPr="00CF6482" w:rsidRDefault="00C960F7" w:rsidP="00C960F7">
      <w:pPr>
        <w:shd w:val="clear" w:color="auto" w:fill="FFFFFF"/>
        <w:jc w:val="center"/>
        <w:rPr>
          <w:b/>
          <w:sz w:val="40"/>
          <w:szCs w:val="40"/>
        </w:rPr>
      </w:pPr>
      <w:r w:rsidRPr="00CF6482">
        <w:rPr>
          <w:b/>
          <w:sz w:val="40"/>
          <w:szCs w:val="40"/>
        </w:rPr>
        <w:t>Совет Муромцевского городского поселения</w:t>
      </w:r>
    </w:p>
    <w:p w:rsidR="00C960F7" w:rsidRPr="00CF6482" w:rsidRDefault="00C960F7" w:rsidP="00C960F7">
      <w:pPr>
        <w:shd w:val="clear" w:color="auto" w:fill="FFFFFF"/>
        <w:jc w:val="center"/>
        <w:rPr>
          <w:b/>
          <w:sz w:val="40"/>
          <w:szCs w:val="40"/>
        </w:rPr>
      </w:pPr>
      <w:r w:rsidRPr="00CF6482">
        <w:rPr>
          <w:b/>
          <w:sz w:val="40"/>
          <w:szCs w:val="40"/>
        </w:rPr>
        <w:t>Муромцевского муниципального района</w:t>
      </w:r>
    </w:p>
    <w:p w:rsidR="00C960F7" w:rsidRPr="00CF6482" w:rsidRDefault="00C960F7" w:rsidP="00C960F7">
      <w:pPr>
        <w:shd w:val="clear" w:color="auto" w:fill="FFFFFF"/>
        <w:jc w:val="center"/>
        <w:rPr>
          <w:b/>
          <w:sz w:val="40"/>
          <w:szCs w:val="40"/>
        </w:rPr>
      </w:pPr>
      <w:r w:rsidRPr="00CF6482">
        <w:rPr>
          <w:b/>
          <w:sz w:val="40"/>
          <w:szCs w:val="40"/>
        </w:rPr>
        <w:t>Омской области</w:t>
      </w:r>
    </w:p>
    <w:p w:rsidR="00C960F7" w:rsidRPr="00CF6482" w:rsidRDefault="00E009ED" w:rsidP="00C960F7">
      <w:pPr>
        <w:shd w:val="clear" w:color="auto" w:fill="FFFFFF"/>
        <w:jc w:val="center"/>
        <w:rPr>
          <w:b/>
          <w:sz w:val="40"/>
          <w:szCs w:val="40"/>
        </w:rPr>
      </w:pPr>
      <w:r>
        <w:rPr>
          <w:b/>
          <w:sz w:val="40"/>
          <w:szCs w:val="40"/>
        </w:rPr>
        <w:t>(Семьдесят вторая</w:t>
      </w:r>
      <w:r w:rsidR="00C960F7" w:rsidRPr="00CF6482">
        <w:rPr>
          <w:b/>
          <w:sz w:val="40"/>
          <w:szCs w:val="40"/>
        </w:rPr>
        <w:t xml:space="preserve"> сессия четвертого созыва)</w:t>
      </w:r>
    </w:p>
    <w:p w:rsidR="00C960F7" w:rsidRPr="00CF6482" w:rsidRDefault="00C960F7" w:rsidP="00C960F7">
      <w:pPr>
        <w:shd w:val="clear" w:color="auto" w:fill="FFFFFF"/>
        <w:ind w:firstLine="720"/>
        <w:jc w:val="center"/>
        <w:rPr>
          <w:sz w:val="10"/>
          <w:szCs w:val="10"/>
        </w:rPr>
      </w:pPr>
    </w:p>
    <w:tbl>
      <w:tblPr>
        <w:tblW w:w="0" w:type="auto"/>
        <w:tblBorders>
          <w:top w:val="thinThickSmallGap" w:sz="2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571"/>
      </w:tblGrid>
      <w:tr w:rsidR="00C960F7" w:rsidRPr="00CF6482" w:rsidTr="00E009ED">
        <w:trPr>
          <w:trHeight w:val="237"/>
        </w:trPr>
        <w:tc>
          <w:tcPr>
            <w:tcW w:w="9571" w:type="dxa"/>
            <w:tcBorders>
              <w:top w:val="thinThickSmallGap" w:sz="24" w:space="0" w:color="auto"/>
              <w:left w:val="nil"/>
              <w:bottom w:val="nil"/>
              <w:right w:val="nil"/>
            </w:tcBorders>
          </w:tcPr>
          <w:p w:rsidR="00C960F7" w:rsidRPr="00CF6482" w:rsidRDefault="00C960F7" w:rsidP="00EF75DB">
            <w:pPr>
              <w:ind w:firstLine="720"/>
              <w:jc w:val="center"/>
              <w:rPr>
                <w:b/>
                <w:spacing w:val="38"/>
                <w:sz w:val="16"/>
                <w:szCs w:val="16"/>
              </w:rPr>
            </w:pPr>
          </w:p>
        </w:tc>
      </w:tr>
    </w:tbl>
    <w:p w:rsidR="00E009ED" w:rsidRDefault="00E009ED" w:rsidP="00E009ED">
      <w:pPr>
        <w:ind w:firstLine="720"/>
        <w:jc w:val="center"/>
        <w:rPr>
          <w:rFonts w:ascii="Times New Roman CYR" w:eastAsia="Calibri" w:hAnsi="Times New Roman CYR" w:cs="Times New Roman CYR"/>
          <w:b/>
          <w:bCs/>
          <w:sz w:val="28"/>
          <w:szCs w:val="28"/>
        </w:rPr>
      </w:pPr>
      <w:r w:rsidRPr="00896D27">
        <w:rPr>
          <w:rFonts w:ascii="Times New Roman CYR" w:eastAsia="Calibri" w:hAnsi="Times New Roman CYR" w:cs="Times New Roman CYR"/>
          <w:b/>
          <w:bCs/>
          <w:sz w:val="28"/>
          <w:szCs w:val="28"/>
        </w:rPr>
        <w:t>РЕШЕНИЕ</w:t>
      </w:r>
    </w:p>
    <w:p w:rsidR="00E009ED" w:rsidRPr="00896D27" w:rsidRDefault="00E009ED" w:rsidP="00E009ED">
      <w:pPr>
        <w:jc w:val="both"/>
        <w:rPr>
          <w:rFonts w:eastAsia="Calibri"/>
          <w:sz w:val="28"/>
          <w:szCs w:val="28"/>
        </w:rPr>
      </w:pPr>
    </w:p>
    <w:p w:rsidR="00E009ED" w:rsidRDefault="002534D0" w:rsidP="00E009ED">
      <w:pPr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от 22.11.2024г.  № 172</w:t>
      </w:r>
      <w:bookmarkStart w:id="0" w:name="_GoBack"/>
      <w:bookmarkEnd w:id="0"/>
    </w:p>
    <w:p w:rsidR="00E009ED" w:rsidRPr="00896D27" w:rsidRDefault="00E009ED" w:rsidP="00E009ED">
      <w:pPr>
        <w:jc w:val="both"/>
        <w:rPr>
          <w:rFonts w:eastAsia="Calibri"/>
          <w:sz w:val="28"/>
          <w:szCs w:val="28"/>
        </w:rPr>
      </w:pPr>
    </w:p>
    <w:tbl>
      <w:tblPr>
        <w:tblStyle w:val="a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5"/>
        <w:gridCol w:w="4786"/>
      </w:tblGrid>
      <w:tr w:rsidR="00E009ED" w:rsidRPr="00FB5B14" w:rsidTr="001151E7">
        <w:tc>
          <w:tcPr>
            <w:tcW w:w="4785" w:type="dxa"/>
          </w:tcPr>
          <w:p w:rsidR="00E009ED" w:rsidRPr="00FB5B14" w:rsidRDefault="00E009ED" w:rsidP="001151E7">
            <w:pPr>
              <w:rPr>
                <w:sz w:val="28"/>
                <w:szCs w:val="28"/>
              </w:rPr>
            </w:pPr>
            <w:r w:rsidRPr="00FB5B14">
              <w:rPr>
                <w:sz w:val="28"/>
                <w:szCs w:val="28"/>
              </w:rPr>
              <w:t xml:space="preserve">О </w:t>
            </w:r>
            <w:r>
              <w:rPr>
                <w:sz w:val="28"/>
                <w:szCs w:val="28"/>
              </w:rPr>
              <w:t xml:space="preserve">туристическом налоге на территории  Муромцевского городского </w:t>
            </w:r>
            <w:r w:rsidRPr="00FB5B14">
              <w:rPr>
                <w:sz w:val="28"/>
                <w:szCs w:val="28"/>
              </w:rPr>
              <w:t xml:space="preserve"> поселения Муромцевского муниципального района Омской </w:t>
            </w:r>
          </w:p>
          <w:p w:rsidR="00E009ED" w:rsidRPr="00FB5B14" w:rsidRDefault="00E009ED" w:rsidP="001151E7">
            <w:pPr>
              <w:rPr>
                <w:sz w:val="28"/>
                <w:szCs w:val="28"/>
              </w:rPr>
            </w:pPr>
          </w:p>
        </w:tc>
        <w:tc>
          <w:tcPr>
            <w:tcW w:w="4786" w:type="dxa"/>
          </w:tcPr>
          <w:p w:rsidR="00E009ED" w:rsidRPr="00FB5B14" w:rsidRDefault="00E009ED" w:rsidP="001151E7">
            <w:pPr>
              <w:rPr>
                <w:sz w:val="28"/>
                <w:szCs w:val="28"/>
              </w:rPr>
            </w:pPr>
          </w:p>
        </w:tc>
      </w:tr>
    </w:tbl>
    <w:p w:rsidR="00E009ED" w:rsidRPr="00896D27" w:rsidRDefault="00E009ED" w:rsidP="00E009ED">
      <w:pPr>
        <w:pStyle w:val="a5"/>
        <w:ind w:right="205"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896D27">
        <w:rPr>
          <w:rFonts w:ascii="Times New Roman" w:eastAsia="Times New Roman" w:hAnsi="Times New Roman" w:cs="Times New Roman"/>
          <w:sz w:val="28"/>
          <w:szCs w:val="28"/>
          <w:lang w:eastAsia="ar-SA"/>
        </w:rPr>
        <w:t>Руководствуясь Федеральным законом от 12.07.2024 № 176-ФЗ  "О внесении изменений в части первую и вторую Налогового кодекса Российской Федерации, отдельные законодательные акты Российской Федерации и признании утратившими силу отдельных положений законодательных актов Российской Федерации, на основании  главы  33.1  Налогового кодекса Российской Федерации, в соответствии с Федеральным законом от 6 октября 2003г. № 131-ФЗ «Об общих принципах организации</w:t>
      </w:r>
      <w:proofErr w:type="gramEnd"/>
      <w:r w:rsidRPr="00896D27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местного самоуправления в Российской Федерации»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,</w:t>
      </w:r>
      <w:r w:rsidRPr="00896D2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96D27">
        <w:rPr>
          <w:rFonts w:ascii="Times New Roman" w:eastAsia="Calibri" w:hAnsi="Times New Roman" w:cs="Times New Roman"/>
          <w:sz w:val="28"/>
          <w:szCs w:val="28"/>
        </w:rPr>
        <w:t xml:space="preserve">Уставом </w:t>
      </w:r>
      <w:r>
        <w:rPr>
          <w:rFonts w:ascii="Times New Roman" w:eastAsia="Calibri" w:hAnsi="Times New Roman" w:cs="Times New Roman"/>
          <w:sz w:val="28"/>
          <w:szCs w:val="28"/>
        </w:rPr>
        <w:t>Муромцевского городского</w:t>
      </w:r>
      <w:r w:rsidRPr="00896D27">
        <w:rPr>
          <w:rFonts w:ascii="Times New Roman" w:eastAsia="Calibri" w:hAnsi="Times New Roman" w:cs="Times New Roman"/>
          <w:sz w:val="28"/>
          <w:szCs w:val="28"/>
        </w:rPr>
        <w:t xml:space="preserve"> по</w:t>
      </w:r>
      <w:r>
        <w:rPr>
          <w:rFonts w:ascii="Times New Roman" w:eastAsia="Calibri" w:hAnsi="Times New Roman" w:cs="Times New Roman"/>
          <w:sz w:val="28"/>
          <w:szCs w:val="28"/>
        </w:rPr>
        <w:t xml:space="preserve">селения Муромцевского </w:t>
      </w:r>
      <w:r w:rsidRPr="00896D27">
        <w:rPr>
          <w:rFonts w:ascii="Times New Roman" w:eastAsia="Calibri" w:hAnsi="Times New Roman" w:cs="Times New Roman"/>
          <w:sz w:val="28"/>
          <w:szCs w:val="28"/>
        </w:rPr>
        <w:t xml:space="preserve">муниципального района Омской области, Совет </w:t>
      </w:r>
      <w:r>
        <w:rPr>
          <w:rFonts w:ascii="Times New Roman" w:eastAsia="Calibri" w:hAnsi="Times New Roman" w:cs="Times New Roman"/>
          <w:sz w:val="28"/>
          <w:szCs w:val="28"/>
        </w:rPr>
        <w:t>Муромцевского городского</w:t>
      </w:r>
      <w:r w:rsidRPr="00896D27">
        <w:rPr>
          <w:rFonts w:ascii="Times New Roman" w:eastAsia="Calibri" w:hAnsi="Times New Roman" w:cs="Times New Roman"/>
          <w:sz w:val="28"/>
          <w:szCs w:val="28"/>
        </w:rPr>
        <w:t xml:space="preserve"> поселения Муромцевского  муниципального района Омской области </w:t>
      </w:r>
      <w:r w:rsidRPr="00896D27">
        <w:rPr>
          <w:rFonts w:ascii="Times New Roman" w:eastAsia="Times New Roman" w:hAnsi="Times New Roman" w:cs="Times New Roman"/>
          <w:sz w:val="28"/>
          <w:szCs w:val="28"/>
        </w:rPr>
        <w:t>РЕШИЛ:</w:t>
      </w:r>
    </w:p>
    <w:p w:rsidR="00E009ED" w:rsidRPr="00896D27" w:rsidRDefault="00E009ED" w:rsidP="00E009ED">
      <w:pPr>
        <w:suppressAutoHyphens/>
        <w:ind w:firstLine="720"/>
        <w:jc w:val="both"/>
        <w:rPr>
          <w:sz w:val="28"/>
          <w:szCs w:val="28"/>
          <w:lang w:eastAsia="ar-SA"/>
        </w:rPr>
      </w:pPr>
      <w:r w:rsidRPr="00896D27">
        <w:rPr>
          <w:sz w:val="28"/>
          <w:szCs w:val="28"/>
          <w:lang w:eastAsia="ar-SA"/>
        </w:rPr>
        <w:t xml:space="preserve">1. </w:t>
      </w:r>
      <w:r>
        <w:rPr>
          <w:sz w:val="28"/>
          <w:szCs w:val="28"/>
          <w:lang w:eastAsia="ar-SA"/>
        </w:rPr>
        <w:t xml:space="preserve">Установить и ввести в действие на территории </w:t>
      </w:r>
      <w:r>
        <w:rPr>
          <w:rFonts w:eastAsia="Calibri"/>
          <w:sz w:val="28"/>
          <w:szCs w:val="28"/>
        </w:rPr>
        <w:t>Муромцевского городского</w:t>
      </w:r>
      <w:r>
        <w:rPr>
          <w:sz w:val="28"/>
          <w:szCs w:val="28"/>
          <w:lang w:eastAsia="ar-SA"/>
        </w:rPr>
        <w:t xml:space="preserve"> поселения Муромцевского муниципального района Омской области туристический налог</w:t>
      </w:r>
      <w:r w:rsidRPr="00896D27">
        <w:rPr>
          <w:sz w:val="28"/>
          <w:szCs w:val="28"/>
          <w:lang w:eastAsia="ar-SA"/>
        </w:rPr>
        <w:t>.</w:t>
      </w:r>
    </w:p>
    <w:p w:rsidR="00E009ED" w:rsidRDefault="00E009ED" w:rsidP="00E009ED">
      <w:pPr>
        <w:suppressAutoHyphens/>
        <w:jc w:val="both"/>
        <w:rPr>
          <w:sz w:val="28"/>
          <w:szCs w:val="28"/>
          <w:lang w:eastAsia="ar-SA"/>
        </w:rPr>
      </w:pPr>
      <w:r>
        <w:rPr>
          <w:sz w:val="28"/>
          <w:szCs w:val="28"/>
          <w:lang w:eastAsia="ar-SA"/>
        </w:rPr>
        <w:t xml:space="preserve">          </w:t>
      </w:r>
      <w:r w:rsidRPr="00896D27">
        <w:rPr>
          <w:sz w:val="28"/>
          <w:szCs w:val="28"/>
          <w:lang w:eastAsia="ar-SA"/>
        </w:rPr>
        <w:t xml:space="preserve">2. Установить </w:t>
      </w:r>
      <w:r>
        <w:rPr>
          <w:sz w:val="28"/>
          <w:szCs w:val="28"/>
          <w:lang w:eastAsia="ar-SA"/>
        </w:rPr>
        <w:t>налоговые ставки в следующих размерах:</w:t>
      </w:r>
    </w:p>
    <w:p w:rsidR="00E009ED" w:rsidRDefault="00E009ED" w:rsidP="00E009ED">
      <w:pPr>
        <w:suppressAutoHyphens/>
        <w:ind w:firstLine="720"/>
        <w:jc w:val="both"/>
        <w:rPr>
          <w:sz w:val="28"/>
          <w:szCs w:val="28"/>
          <w:lang w:eastAsia="ar-SA"/>
        </w:rPr>
      </w:pPr>
      <w:r>
        <w:rPr>
          <w:sz w:val="28"/>
          <w:szCs w:val="28"/>
          <w:lang w:eastAsia="ar-SA"/>
        </w:rPr>
        <w:t>1) в 2025 году – 1 процент от налоговой базы;</w:t>
      </w:r>
    </w:p>
    <w:p w:rsidR="00E009ED" w:rsidRDefault="00E009ED" w:rsidP="00E009ED">
      <w:pPr>
        <w:suppressAutoHyphens/>
        <w:ind w:firstLine="720"/>
        <w:jc w:val="both"/>
        <w:rPr>
          <w:sz w:val="28"/>
          <w:szCs w:val="28"/>
          <w:lang w:eastAsia="ar-SA"/>
        </w:rPr>
      </w:pPr>
      <w:r>
        <w:rPr>
          <w:sz w:val="28"/>
          <w:szCs w:val="28"/>
          <w:lang w:eastAsia="ar-SA"/>
        </w:rPr>
        <w:t>2) в 2026 году – 2 процент</w:t>
      </w:r>
      <w:r w:rsidR="005F70A7">
        <w:rPr>
          <w:sz w:val="28"/>
          <w:szCs w:val="28"/>
          <w:lang w:eastAsia="ar-SA"/>
        </w:rPr>
        <w:t>а</w:t>
      </w:r>
      <w:r>
        <w:rPr>
          <w:sz w:val="28"/>
          <w:szCs w:val="28"/>
          <w:lang w:eastAsia="ar-SA"/>
        </w:rPr>
        <w:t xml:space="preserve"> от налоговой базы;</w:t>
      </w:r>
    </w:p>
    <w:p w:rsidR="00E009ED" w:rsidRDefault="00E009ED" w:rsidP="00E009ED">
      <w:pPr>
        <w:suppressAutoHyphens/>
        <w:ind w:firstLine="720"/>
        <w:jc w:val="both"/>
        <w:rPr>
          <w:sz w:val="28"/>
          <w:szCs w:val="28"/>
          <w:lang w:eastAsia="ar-SA"/>
        </w:rPr>
      </w:pPr>
      <w:r>
        <w:rPr>
          <w:sz w:val="28"/>
          <w:szCs w:val="28"/>
          <w:lang w:eastAsia="ar-SA"/>
        </w:rPr>
        <w:t>3) в 2027 году – 3 процент</w:t>
      </w:r>
      <w:r w:rsidR="005F70A7">
        <w:rPr>
          <w:sz w:val="28"/>
          <w:szCs w:val="28"/>
          <w:lang w:eastAsia="ar-SA"/>
        </w:rPr>
        <w:t>а</w:t>
      </w:r>
      <w:r>
        <w:rPr>
          <w:sz w:val="28"/>
          <w:szCs w:val="28"/>
          <w:lang w:eastAsia="ar-SA"/>
        </w:rPr>
        <w:t xml:space="preserve"> от налоговой базы;</w:t>
      </w:r>
    </w:p>
    <w:p w:rsidR="00E009ED" w:rsidRDefault="00E009ED" w:rsidP="00E009ED">
      <w:pPr>
        <w:suppressAutoHyphens/>
        <w:ind w:firstLine="720"/>
        <w:jc w:val="both"/>
        <w:rPr>
          <w:sz w:val="28"/>
          <w:szCs w:val="28"/>
          <w:lang w:eastAsia="ar-SA"/>
        </w:rPr>
      </w:pPr>
      <w:r>
        <w:rPr>
          <w:sz w:val="28"/>
          <w:szCs w:val="28"/>
          <w:lang w:eastAsia="ar-SA"/>
        </w:rPr>
        <w:t>4) в 2028 году – 4 процент</w:t>
      </w:r>
      <w:r w:rsidR="005F70A7">
        <w:rPr>
          <w:sz w:val="28"/>
          <w:szCs w:val="28"/>
          <w:lang w:eastAsia="ar-SA"/>
        </w:rPr>
        <w:t>а</w:t>
      </w:r>
      <w:r>
        <w:rPr>
          <w:sz w:val="28"/>
          <w:szCs w:val="28"/>
          <w:lang w:eastAsia="ar-SA"/>
        </w:rPr>
        <w:t xml:space="preserve"> от налоговой базы;</w:t>
      </w:r>
    </w:p>
    <w:p w:rsidR="00E009ED" w:rsidRDefault="00E009ED" w:rsidP="00E009ED">
      <w:pPr>
        <w:suppressAutoHyphens/>
        <w:ind w:firstLine="720"/>
        <w:jc w:val="both"/>
        <w:rPr>
          <w:sz w:val="28"/>
          <w:szCs w:val="28"/>
          <w:lang w:eastAsia="ar-SA"/>
        </w:rPr>
      </w:pPr>
      <w:r>
        <w:rPr>
          <w:sz w:val="28"/>
          <w:szCs w:val="28"/>
          <w:lang w:eastAsia="ar-SA"/>
        </w:rPr>
        <w:t>5) начиная с 2029 года – 5 процент</w:t>
      </w:r>
      <w:r w:rsidR="005F70A7">
        <w:rPr>
          <w:sz w:val="28"/>
          <w:szCs w:val="28"/>
          <w:lang w:eastAsia="ar-SA"/>
        </w:rPr>
        <w:t>ов</w:t>
      </w:r>
      <w:r>
        <w:rPr>
          <w:sz w:val="28"/>
          <w:szCs w:val="28"/>
          <w:lang w:eastAsia="ar-SA"/>
        </w:rPr>
        <w:t xml:space="preserve"> от налоговой базы.</w:t>
      </w:r>
    </w:p>
    <w:p w:rsidR="00E009ED" w:rsidRPr="00896D27" w:rsidRDefault="00E009ED" w:rsidP="00E009ED">
      <w:pPr>
        <w:suppressAutoHyphens/>
        <w:jc w:val="both"/>
        <w:rPr>
          <w:sz w:val="28"/>
          <w:szCs w:val="28"/>
          <w:lang w:eastAsia="ar-SA"/>
        </w:rPr>
      </w:pPr>
      <w:r>
        <w:rPr>
          <w:sz w:val="28"/>
          <w:szCs w:val="28"/>
          <w:lang w:eastAsia="ar-SA"/>
        </w:rPr>
        <w:t xml:space="preserve">          3</w:t>
      </w:r>
      <w:r w:rsidRPr="00896D27">
        <w:rPr>
          <w:sz w:val="28"/>
          <w:szCs w:val="28"/>
          <w:lang w:eastAsia="ar-SA"/>
        </w:rPr>
        <w:t xml:space="preserve">. Настоящее Решение опубликовать </w:t>
      </w:r>
      <w:r>
        <w:rPr>
          <w:sz w:val="28"/>
          <w:szCs w:val="28"/>
          <w:lang w:eastAsia="ar-SA"/>
        </w:rPr>
        <w:t>в газете «</w:t>
      </w:r>
      <w:r w:rsidR="005F70A7">
        <w:rPr>
          <w:sz w:val="28"/>
          <w:szCs w:val="28"/>
        </w:rPr>
        <w:t>Муниципальный вестник Муромцевского городского поселения Муромцевского муниципального района Омской области</w:t>
      </w:r>
      <w:r>
        <w:rPr>
          <w:sz w:val="28"/>
          <w:szCs w:val="28"/>
          <w:lang w:eastAsia="ar-SA"/>
        </w:rPr>
        <w:t>»</w:t>
      </w:r>
      <w:r w:rsidRPr="00896D27">
        <w:rPr>
          <w:sz w:val="28"/>
          <w:szCs w:val="28"/>
          <w:lang w:eastAsia="ar-SA"/>
        </w:rPr>
        <w:t xml:space="preserve"> и разместить на официальном</w:t>
      </w:r>
      <w:r>
        <w:rPr>
          <w:sz w:val="28"/>
          <w:szCs w:val="28"/>
          <w:lang w:eastAsia="ar-SA"/>
        </w:rPr>
        <w:t xml:space="preserve"> сайте администрации </w:t>
      </w:r>
      <w:r>
        <w:rPr>
          <w:rFonts w:eastAsia="Calibri"/>
          <w:sz w:val="28"/>
          <w:szCs w:val="28"/>
        </w:rPr>
        <w:t>Муромцевского городского</w:t>
      </w:r>
      <w:r>
        <w:rPr>
          <w:sz w:val="28"/>
          <w:szCs w:val="28"/>
          <w:lang w:eastAsia="ar-SA"/>
        </w:rPr>
        <w:t xml:space="preserve"> поселения Муромцевского муниципального района Омской области</w:t>
      </w:r>
      <w:r w:rsidRPr="00896D27">
        <w:rPr>
          <w:sz w:val="28"/>
          <w:szCs w:val="28"/>
          <w:lang w:eastAsia="ar-SA"/>
        </w:rPr>
        <w:t>.</w:t>
      </w:r>
    </w:p>
    <w:p w:rsidR="00E009ED" w:rsidRPr="00896D27" w:rsidRDefault="00E009ED" w:rsidP="00E009ED">
      <w:pPr>
        <w:suppressAutoHyphens/>
        <w:jc w:val="both"/>
        <w:rPr>
          <w:sz w:val="28"/>
          <w:szCs w:val="28"/>
          <w:lang w:eastAsia="ar-SA"/>
        </w:rPr>
      </w:pPr>
      <w:r>
        <w:rPr>
          <w:sz w:val="28"/>
          <w:szCs w:val="28"/>
          <w:lang w:eastAsia="ar-SA"/>
        </w:rPr>
        <w:t xml:space="preserve">          4</w:t>
      </w:r>
      <w:r w:rsidRPr="00896D27">
        <w:rPr>
          <w:sz w:val="28"/>
          <w:szCs w:val="28"/>
          <w:lang w:eastAsia="ar-SA"/>
        </w:rPr>
        <w:t>.</w:t>
      </w:r>
      <w:r>
        <w:rPr>
          <w:sz w:val="28"/>
          <w:szCs w:val="28"/>
          <w:lang w:eastAsia="ar-SA"/>
        </w:rPr>
        <w:t xml:space="preserve"> Настоящее Решение</w:t>
      </w:r>
      <w:r w:rsidRPr="00896D27">
        <w:rPr>
          <w:sz w:val="28"/>
          <w:szCs w:val="28"/>
          <w:lang w:eastAsia="ar-SA"/>
        </w:rPr>
        <w:t xml:space="preserve"> вступает в силу </w:t>
      </w:r>
      <w:r>
        <w:rPr>
          <w:sz w:val="28"/>
          <w:szCs w:val="28"/>
          <w:lang w:eastAsia="ar-SA"/>
        </w:rPr>
        <w:t xml:space="preserve">с 1 января 2025 года, но </w:t>
      </w:r>
      <w:r w:rsidRPr="00896D27">
        <w:rPr>
          <w:sz w:val="28"/>
          <w:szCs w:val="28"/>
          <w:lang w:eastAsia="ar-SA"/>
        </w:rPr>
        <w:t xml:space="preserve">не ранее </w:t>
      </w:r>
      <w:r w:rsidRPr="00896D27">
        <w:rPr>
          <w:sz w:val="28"/>
          <w:szCs w:val="28"/>
          <w:lang w:eastAsia="ar-SA"/>
        </w:rPr>
        <w:lastRenderedPageBreak/>
        <w:t>чем по истечении одного месяца со дня его официального</w:t>
      </w:r>
      <w:r>
        <w:rPr>
          <w:sz w:val="28"/>
          <w:szCs w:val="28"/>
          <w:lang w:eastAsia="ar-SA"/>
        </w:rPr>
        <w:t xml:space="preserve"> опубликования</w:t>
      </w:r>
      <w:r w:rsidRPr="00896D27">
        <w:rPr>
          <w:sz w:val="28"/>
          <w:szCs w:val="28"/>
          <w:lang w:eastAsia="ar-SA"/>
        </w:rPr>
        <w:t xml:space="preserve">.  </w:t>
      </w:r>
    </w:p>
    <w:p w:rsidR="00E009ED" w:rsidRPr="00896D27" w:rsidRDefault="00E009ED" w:rsidP="00E009ED">
      <w:pPr>
        <w:suppressAutoHyphens/>
        <w:jc w:val="both"/>
        <w:rPr>
          <w:sz w:val="28"/>
          <w:szCs w:val="28"/>
          <w:lang w:eastAsia="ar-SA"/>
        </w:rPr>
      </w:pPr>
      <w:r w:rsidRPr="00896D27">
        <w:rPr>
          <w:sz w:val="28"/>
          <w:szCs w:val="28"/>
          <w:lang w:eastAsia="ar-SA"/>
        </w:rPr>
        <w:t xml:space="preserve">          </w:t>
      </w:r>
      <w:r>
        <w:rPr>
          <w:sz w:val="28"/>
          <w:szCs w:val="28"/>
          <w:lang w:eastAsia="ar-SA"/>
        </w:rPr>
        <w:t>5</w:t>
      </w:r>
      <w:r w:rsidRPr="00896D27">
        <w:rPr>
          <w:sz w:val="28"/>
          <w:szCs w:val="28"/>
          <w:lang w:eastAsia="ar-SA"/>
        </w:rPr>
        <w:t xml:space="preserve">. </w:t>
      </w:r>
      <w:proofErr w:type="gramStart"/>
      <w:r w:rsidRPr="00896D27">
        <w:rPr>
          <w:sz w:val="28"/>
          <w:szCs w:val="28"/>
          <w:lang w:eastAsia="ar-SA"/>
        </w:rPr>
        <w:t>Контроль за</w:t>
      </w:r>
      <w:proofErr w:type="gramEnd"/>
      <w:r w:rsidRPr="00896D27">
        <w:rPr>
          <w:sz w:val="28"/>
          <w:szCs w:val="28"/>
          <w:lang w:eastAsia="ar-SA"/>
        </w:rPr>
        <w:t xml:space="preserve"> исполнени</w:t>
      </w:r>
      <w:r>
        <w:rPr>
          <w:sz w:val="28"/>
          <w:szCs w:val="28"/>
          <w:lang w:eastAsia="ar-SA"/>
        </w:rPr>
        <w:t xml:space="preserve">ем настоящего Решения возложить на Заместителя Главы </w:t>
      </w:r>
      <w:r>
        <w:rPr>
          <w:rFonts w:eastAsia="Calibri"/>
          <w:sz w:val="28"/>
          <w:szCs w:val="28"/>
        </w:rPr>
        <w:t>Муромцевского городского</w:t>
      </w:r>
      <w:r>
        <w:rPr>
          <w:sz w:val="28"/>
          <w:szCs w:val="28"/>
          <w:lang w:eastAsia="ar-SA"/>
        </w:rPr>
        <w:t xml:space="preserve"> поселения А.Н. </w:t>
      </w:r>
      <w:proofErr w:type="spellStart"/>
      <w:r>
        <w:rPr>
          <w:sz w:val="28"/>
          <w:szCs w:val="28"/>
          <w:lang w:eastAsia="ar-SA"/>
        </w:rPr>
        <w:t>Мотова</w:t>
      </w:r>
      <w:proofErr w:type="spellEnd"/>
      <w:r>
        <w:rPr>
          <w:sz w:val="28"/>
          <w:szCs w:val="28"/>
          <w:lang w:eastAsia="ar-SA"/>
        </w:rPr>
        <w:t>.</w:t>
      </w:r>
    </w:p>
    <w:p w:rsidR="00E009ED" w:rsidRPr="00896D27" w:rsidRDefault="00E009ED" w:rsidP="00E009ED">
      <w:pPr>
        <w:suppressAutoHyphens/>
        <w:jc w:val="both"/>
        <w:rPr>
          <w:sz w:val="28"/>
          <w:szCs w:val="28"/>
          <w:lang w:eastAsia="ar-SA"/>
        </w:rPr>
      </w:pPr>
    </w:p>
    <w:p w:rsidR="00E009ED" w:rsidRPr="00896D27" w:rsidRDefault="00E009ED" w:rsidP="00E009ED">
      <w:pPr>
        <w:suppressAutoHyphens/>
        <w:jc w:val="both"/>
        <w:rPr>
          <w:sz w:val="28"/>
          <w:szCs w:val="28"/>
          <w:lang w:eastAsia="ar-SA"/>
        </w:rPr>
      </w:pPr>
    </w:p>
    <w:p w:rsidR="00E009ED" w:rsidRPr="00896D27" w:rsidRDefault="00E009ED" w:rsidP="00E009ED">
      <w:pPr>
        <w:suppressAutoHyphens/>
        <w:jc w:val="both"/>
        <w:rPr>
          <w:sz w:val="28"/>
          <w:szCs w:val="28"/>
          <w:lang w:eastAsia="ar-SA"/>
        </w:rPr>
      </w:pPr>
    </w:p>
    <w:p w:rsidR="00E009ED" w:rsidRPr="00896D27" w:rsidRDefault="00E009ED" w:rsidP="00E009ED">
      <w:pPr>
        <w:suppressAutoHyphens/>
        <w:jc w:val="both"/>
        <w:rPr>
          <w:sz w:val="28"/>
          <w:szCs w:val="28"/>
          <w:lang w:eastAsia="ar-SA"/>
        </w:rPr>
      </w:pPr>
    </w:p>
    <w:p w:rsidR="00C960F7" w:rsidRPr="00CF6482" w:rsidRDefault="00C960F7" w:rsidP="00C960F7">
      <w:pPr>
        <w:ind w:firstLine="709"/>
        <w:jc w:val="both"/>
        <w:rPr>
          <w:sz w:val="26"/>
          <w:szCs w:val="26"/>
        </w:rPr>
      </w:pPr>
    </w:p>
    <w:p w:rsidR="00C960F7" w:rsidRPr="00CF6482" w:rsidRDefault="00C960F7" w:rsidP="00C960F7">
      <w:pPr>
        <w:jc w:val="both"/>
        <w:rPr>
          <w:sz w:val="26"/>
          <w:szCs w:val="26"/>
        </w:rPr>
      </w:pPr>
      <w:r w:rsidRPr="00CF6482">
        <w:rPr>
          <w:sz w:val="26"/>
          <w:szCs w:val="26"/>
        </w:rPr>
        <w:t>Председатель Совета</w:t>
      </w:r>
    </w:p>
    <w:p w:rsidR="00C960F7" w:rsidRPr="00CF6482" w:rsidRDefault="00C960F7" w:rsidP="00C960F7">
      <w:pPr>
        <w:jc w:val="both"/>
        <w:rPr>
          <w:sz w:val="26"/>
          <w:szCs w:val="26"/>
        </w:rPr>
      </w:pPr>
      <w:r w:rsidRPr="00CF6482">
        <w:rPr>
          <w:sz w:val="26"/>
          <w:szCs w:val="26"/>
        </w:rPr>
        <w:t xml:space="preserve">Муромцевского городского поселения </w:t>
      </w:r>
    </w:p>
    <w:p w:rsidR="00C960F7" w:rsidRPr="00CF6482" w:rsidRDefault="00C960F7" w:rsidP="00C960F7">
      <w:pPr>
        <w:jc w:val="both"/>
        <w:rPr>
          <w:sz w:val="26"/>
          <w:szCs w:val="26"/>
          <w:lang w:bidi="ru-RU"/>
        </w:rPr>
      </w:pPr>
      <w:r w:rsidRPr="00CF6482">
        <w:rPr>
          <w:sz w:val="26"/>
          <w:szCs w:val="26"/>
          <w:lang w:bidi="ru-RU"/>
        </w:rPr>
        <w:t xml:space="preserve">Муромцевского муниципального района </w:t>
      </w:r>
    </w:p>
    <w:p w:rsidR="00C960F7" w:rsidRPr="00CF6482" w:rsidRDefault="00C960F7" w:rsidP="00C960F7">
      <w:pPr>
        <w:jc w:val="both"/>
        <w:rPr>
          <w:sz w:val="26"/>
          <w:szCs w:val="26"/>
        </w:rPr>
      </w:pPr>
      <w:r w:rsidRPr="00CF6482">
        <w:rPr>
          <w:sz w:val="26"/>
          <w:szCs w:val="26"/>
          <w:lang w:bidi="ru-RU"/>
        </w:rPr>
        <w:t>Омской области</w:t>
      </w:r>
      <w:r w:rsidRPr="00CF6482">
        <w:rPr>
          <w:sz w:val="26"/>
          <w:szCs w:val="26"/>
        </w:rPr>
        <w:t xml:space="preserve"> </w:t>
      </w:r>
      <w:r w:rsidRPr="00CF6482">
        <w:rPr>
          <w:sz w:val="26"/>
          <w:szCs w:val="26"/>
        </w:rPr>
        <w:tab/>
      </w:r>
      <w:r w:rsidRPr="00CF6482">
        <w:rPr>
          <w:sz w:val="26"/>
          <w:szCs w:val="26"/>
        </w:rPr>
        <w:tab/>
      </w:r>
      <w:r w:rsidRPr="00CF6482">
        <w:rPr>
          <w:sz w:val="26"/>
          <w:szCs w:val="26"/>
        </w:rPr>
        <w:tab/>
      </w:r>
      <w:r w:rsidRPr="00CF6482">
        <w:rPr>
          <w:sz w:val="26"/>
          <w:szCs w:val="26"/>
        </w:rPr>
        <w:tab/>
      </w:r>
      <w:r w:rsidRPr="00CF6482">
        <w:rPr>
          <w:sz w:val="26"/>
          <w:szCs w:val="26"/>
        </w:rPr>
        <w:tab/>
      </w:r>
      <w:r w:rsidRPr="00CF6482">
        <w:rPr>
          <w:sz w:val="26"/>
          <w:szCs w:val="26"/>
        </w:rPr>
        <w:tab/>
      </w:r>
      <w:r w:rsidRPr="00CF6482">
        <w:rPr>
          <w:sz w:val="26"/>
          <w:szCs w:val="26"/>
        </w:rPr>
        <w:tab/>
      </w:r>
      <w:r w:rsidRPr="00CF6482">
        <w:rPr>
          <w:sz w:val="26"/>
          <w:szCs w:val="26"/>
        </w:rPr>
        <w:tab/>
        <w:t xml:space="preserve">      Н.А. Демидова</w:t>
      </w:r>
    </w:p>
    <w:p w:rsidR="00C960F7" w:rsidRPr="00CF6482" w:rsidRDefault="00C960F7" w:rsidP="00C960F7">
      <w:pPr>
        <w:rPr>
          <w:sz w:val="26"/>
          <w:szCs w:val="26"/>
        </w:rPr>
      </w:pPr>
    </w:p>
    <w:p w:rsidR="00C960F7" w:rsidRPr="00CF6482" w:rsidRDefault="00C960F7" w:rsidP="00C960F7">
      <w:pPr>
        <w:pStyle w:val="20"/>
        <w:shd w:val="clear" w:color="auto" w:fill="auto"/>
        <w:spacing w:before="0" w:after="0" w:line="240" w:lineRule="auto"/>
        <w:ind w:firstLine="0"/>
        <w:jc w:val="both"/>
        <w:rPr>
          <w:rFonts w:ascii="Times New Roman" w:hAnsi="Times New Roman"/>
          <w:sz w:val="26"/>
          <w:szCs w:val="26"/>
        </w:rPr>
      </w:pPr>
      <w:r w:rsidRPr="00CF6482">
        <w:rPr>
          <w:rFonts w:ascii="Times New Roman" w:hAnsi="Times New Roman"/>
          <w:sz w:val="26"/>
          <w:szCs w:val="26"/>
          <w:lang w:bidi="ru-RU"/>
        </w:rPr>
        <w:t>Глава Муромцевского городского поселения</w:t>
      </w:r>
    </w:p>
    <w:p w:rsidR="00C960F7" w:rsidRDefault="00C960F7" w:rsidP="00C960F7">
      <w:pPr>
        <w:rPr>
          <w:sz w:val="26"/>
          <w:szCs w:val="26"/>
          <w:lang w:bidi="ru-RU"/>
        </w:rPr>
      </w:pPr>
      <w:r w:rsidRPr="00CF6482">
        <w:rPr>
          <w:sz w:val="26"/>
          <w:szCs w:val="26"/>
          <w:lang w:bidi="ru-RU"/>
        </w:rPr>
        <w:t xml:space="preserve">Муромцевского муниципального района </w:t>
      </w:r>
    </w:p>
    <w:p w:rsidR="00C960F7" w:rsidRPr="00CF6482" w:rsidRDefault="00C960F7" w:rsidP="00C960F7">
      <w:pPr>
        <w:rPr>
          <w:sz w:val="26"/>
          <w:szCs w:val="26"/>
          <w:lang w:bidi="ru-RU"/>
        </w:rPr>
      </w:pPr>
      <w:r w:rsidRPr="00CF6482">
        <w:rPr>
          <w:sz w:val="26"/>
          <w:szCs w:val="26"/>
          <w:lang w:bidi="ru-RU"/>
        </w:rPr>
        <w:t>Омской области</w:t>
      </w:r>
      <w:r w:rsidRPr="00CF6482">
        <w:rPr>
          <w:sz w:val="26"/>
          <w:szCs w:val="26"/>
          <w:lang w:bidi="ru-RU"/>
        </w:rPr>
        <w:tab/>
      </w:r>
      <w:r w:rsidRPr="00CF6482">
        <w:rPr>
          <w:sz w:val="26"/>
          <w:szCs w:val="26"/>
          <w:lang w:bidi="ru-RU"/>
        </w:rPr>
        <w:tab/>
      </w:r>
      <w:r w:rsidRPr="00CF6482">
        <w:rPr>
          <w:sz w:val="26"/>
          <w:szCs w:val="26"/>
          <w:lang w:bidi="ru-RU"/>
        </w:rPr>
        <w:tab/>
      </w:r>
      <w:r w:rsidRPr="00CF6482">
        <w:rPr>
          <w:sz w:val="26"/>
          <w:szCs w:val="26"/>
          <w:lang w:bidi="ru-RU"/>
        </w:rPr>
        <w:tab/>
      </w:r>
      <w:r w:rsidRPr="00CF6482">
        <w:rPr>
          <w:sz w:val="26"/>
          <w:szCs w:val="26"/>
          <w:lang w:bidi="ru-RU"/>
        </w:rPr>
        <w:tab/>
      </w:r>
      <w:r w:rsidRPr="00CF6482">
        <w:rPr>
          <w:sz w:val="26"/>
          <w:szCs w:val="26"/>
          <w:lang w:bidi="ru-RU"/>
        </w:rPr>
        <w:tab/>
      </w:r>
      <w:r w:rsidRPr="00CF6482">
        <w:rPr>
          <w:sz w:val="26"/>
          <w:szCs w:val="26"/>
          <w:lang w:bidi="ru-RU"/>
        </w:rPr>
        <w:tab/>
      </w:r>
      <w:r w:rsidRPr="00CF6482">
        <w:rPr>
          <w:sz w:val="26"/>
          <w:szCs w:val="26"/>
          <w:lang w:bidi="ru-RU"/>
        </w:rPr>
        <w:tab/>
        <w:t xml:space="preserve">       Ф.А.</w:t>
      </w:r>
      <w:r w:rsidR="00D0219D">
        <w:rPr>
          <w:sz w:val="26"/>
          <w:szCs w:val="26"/>
          <w:lang w:bidi="ru-RU"/>
        </w:rPr>
        <w:t xml:space="preserve"> </w:t>
      </w:r>
      <w:proofErr w:type="spellStart"/>
      <w:r w:rsidRPr="00CF6482">
        <w:rPr>
          <w:sz w:val="26"/>
          <w:szCs w:val="26"/>
          <w:lang w:bidi="ru-RU"/>
        </w:rPr>
        <w:t>Горбанин</w:t>
      </w:r>
      <w:proofErr w:type="spellEnd"/>
    </w:p>
    <w:p w:rsidR="00B32CF2" w:rsidRDefault="00C960F7" w:rsidP="00E009ED">
      <w:pPr>
        <w:jc w:val="center"/>
      </w:pPr>
      <w:r w:rsidRPr="00CF6482">
        <w:rPr>
          <w:b/>
          <w:bCs/>
          <w:sz w:val="24"/>
          <w:szCs w:val="24"/>
        </w:rPr>
        <w:br w:type="page"/>
      </w:r>
    </w:p>
    <w:sectPr w:rsidR="00B32CF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4E1305"/>
    <w:multiLevelType w:val="multilevel"/>
    <w:tmpl w:val="B60C6F4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1E8F7B97"/>
    <w:multiLevelType w:val="multilevel"/>
    <w:tmpl w:val="201296C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6A102A12"/>
    <w:multiLevelType w:val="multilevel"/>
    <w:tmpl w:val="49D83D18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A5B06"/>
    <w:rsid w:val="00113B97"/>
    <w:rsid w:val="001A5B06"/>
    <w:rsid w:val="001B19CA"/>
    <w:rsid w:val="002534D0"/>
    <w:rsid w:val="005F70A7"/>
    <w:rsid w:val="008A15D9"/>
    <w:rsid w:val="00C960F7"/>
    <w:rsid w:val="00D0219D"/>
    <w:rsid w:val="00DB5D1C"/>
    <w:rsid w:val="00E009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960F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link w:val="20"/>
    <w:rsid w:val="00C960F7"/>
    <w:rPr>
      <w:rFonts w:ascii="Sylfaen" w:eastAsia="Sylfaen" w:hAnsi="Sylfaen" w:cs="Sylfaen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C960F7"/>
    <w:pPr>
      <w:shd w:val="clear" w:color="auto" w:fill="FFFFFF"/>
      <w:autoSpaceDE/>
      <w:autoSpaceDN/>
      <w:adjustRightInd/>
      <w:spacing w:before="60" w:after="60" w:line="0" w:lineRule="atLeast"/>
      <w:ind w:hanging="1980"/>
    </w:pPr>
    <w:rPr>
      <w:rFonts w:ascii="Sylfaen" w:eastAsia="Sylfaen" w:hAnsi="Sylfaen" w:cs="Sylfaen"/>
      <w:sz w:val="22"/>
      <w:szCs w:val="22"/>
      <w:lang w:eastAsia="en-US"/>
    </w:rPr>
  </w:style>
  <w:style w:type="character" w:customStyle="1" w:styleId="1">
    <w:name w:val="Заголовок №1_"/>
    <w:link w:val="10"/>
    <w:rsid w:val="00C960F7"/>
    <w:rPr>
      <w:rFonts w:eastAsia="Times New Roman"/>
      <w:sz w:val="28"/>
      <w:szCs w:val="28"/>
      <w:shd w:val="clear" w:color="auto" w:fill="FFFFFF"/>
    </w:rPr>
  </w:style>
  <w:style w:type="paragraph" w:customStyle="1" w:styleId="10">
    <w:name w:val="Заголовок №1"/>
    <w:basedOn w:val="a"/>
    <w:link w:val="1"/>
    <w:rsid w:val="00C960F7"/>
    <w:pPr>
      <w:shd w:val="clear" w:color="auto" w:fill="FFFFFF"/>
      <w:autoSpaceDE/>
      <w:autoSpaceDN/>
      <w:adjustRightInd/>
      <w:spacing w:before="240" w:after="420" w:line="0" w:lineRule="atLeast"/>
      <w:jc w:val="center"/>
      <w:outlineLvl w:val="0"/>
    </w:pPr>
    <w:rPr>
      <w:rFonts w:asciiTheme="minorHAnsi" w:hAnsiTheme="minorHAnsi" w:cstheme="minorBidi"/>
      <w:sz w:val="28"/>
      <w:szCs w:val="28"/>
      <w:lang w:eastAsia="en-US"/>
    </w:rPr>
  </w:style>
  <w:style w:type="paragraph" w:styleId="a3">
    <w:name w:val="Balloon Text"/>
    <w:basedOn w:val="a"/>
    <w:link w:val="a4"/>
    <w:uiPriority w:val="99"/>
    <w:semiHidden/>
    <w:unhideWhenUsed/>
    <w:rsid w:val="008A15D9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A15D9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Body Text"/>
    <w:basedOn w:val="a"/>
    <w:link w:val="a6"/>
    <w:uiPriority w:val="99"/>
    <w:semiHidden/>
    <w:unhideWhenUsed/>
    <w:rsid w:val="00E009ED"/>
    <w:pPr>
      <w:widowControl/>
      <w:autoSpaceDE/>
      <w:autoSpaceDN/>
      <w:adjustRightInd/>
      <w:spacing w:after="120" w:line="276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6">
    <w:name w:val="Основной текст Знак"/>
    <w:basedOn w:val="a0"/>
    <w:link w:val="a5"/>
    <w:uiPriority w:val="99"/>
    <w:semiHidden/>
    <w:rsid w:val="00E009ED"/>
  </w:style>
  <w:style w:type="table" w:styleId="a7">
    <w:name w:val="Table Grid"/>
    <w:basedOn w:val="a1"/>
    <w:uiPriority w:val="59"/>
    <w:rsid w:val="00E009E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960F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link w:val="20"/>
    <w:rsid w:val="00C960F7"/>
    <w:rPr>
      <w:rFonts w:ascii="Sylfaen" w:eastAsia="Sylfaen" w:hAnsi="Sylfaen" w:cs="Sylfaen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C960F7"/>
    <w:pPr>
      <w:shd w:val="clear" w:color="auto" w:fill="FFFFFF"/>
      <w:autoSpaceDE/>
      <w:autoSpaceDN/>
      <w:adjustRightInd/>
      <w:spacing w:before="60" w:after="60" w:line="0" w:lineRule="atLeast"/>
      <w:ind w:hanging="1980"/>
    </w:pPr>
    <w:rPr>
      <w:rFonts w:ascii="Sylfaen" w:eastAsia="Sylfaen" w:hAnsi="Sylfaen" w:cs="Sylfaen"/>
      <w:sz w:val="22"/>
      <w:szCs w:val="22"/>
      <w:lang w:eastAsia="en-US"/>
    </w:rPr>
  </w:style>
  <w:style w:type="character" w:customStyle="1" w:styleId="1">
    <w:name w:val="Заголовок №1_"/>
    <w:link w:val="10"/>
    <w:rsid w:val="00C960F7"/>
    <w:rPr>
      <w:rFonts w:eastAsia="Times New Roman"/>
      <w:sz w:val="28"/>
      <w:szCs w:val="28"/>
      <w:shd w:val="clear" w:color="auto" w:fill="FFFFFF"/>
    </w:rPr>
  </w:style>
  <w:style w:type="paragraph" w:customStyle="1" w:styleId="10">
    <w:name w:val="Заголовок №1"/>
    <w:basedOn w:val="a"/>
    <w:link w:val="1"/>
    <w:rsid w:val="00C960F7"/>
    <w:pPr>
      <w:shd w:val="clear" w:color="auto" w:fill="FFFFFF"/>
      <w:autoSpaceDE/>
      <w:autoSpaceDN/>
      <w:adjustRightInd/>
      <w:spacing w:before="240" w:after="420" w:line="0" w:lineRule="atLeast"/>
      <w:jc w:val="center"/>
      <w:outlineLvl w:val="0"/>
    </w:pPr>
    <w:rPr>
      <w:rFonts w:asciiTheme="minorHAnsi" w:hAnsiTheme="minorHAnsi" w:cstheme="minorBidi"/>
      <w:sz w:val="28"/>
      <w:szCs w:val="28"/>
      <w:lang w:eastAsia="en-US"/>
    </w:rPr>
  </w:style>
  <w:style w:type="paragraph" w:styleId="a3">
    <w:name w:val="Balloon Text"/>
    <w:basedOn w:val="a"/>
    <w:link w:val="a4"/>
    <w:uiPriority w:val="99"/>
    <w:semiHidden/>
    <w:unhideWhenUsed/>
    <w:rsid w:val="008A15D9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A15D9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Body Text"/>
    <w:basedOn w:val="a"/>
    <w:link w:val="a6"/>
    <w:uiPriority w:val="99"/>
    <w:semiHidden/>
    <w:unhideWhenUsed/>
    <w:rsid w:val="00E009ED"/>
    <w:pPr>
      <w:widowControl/>
      <w:autoSpaceDE/>
      <w:autoSpaceDN/>
      <w:adjustRightInd/>
      <w:spacing w:after="120" w:line="276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6">
    <w:name w:val="Основной текст Знак"/>
    <w:basedOn w:val="a0"/>
    <w:link w:val="a5"/>
    <w:uiPriority w:val="99"/>
    <w:semiHidden/>
    <w:rsid w:val="00E009ED"/>
  </w:style>
  <w:style w:type="table" w:styleId="a7">
    <w:name w:val="Table Grid"/>
    <w:basedOn w:val="a1"/>
    <w:uiPriority w:val="59"/>
    <w:rsid w:val="00E009E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3</Pages>
  <Words>344</Words>
  <Characters>1962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Лариса</cp:lastModifiedBy>
  <cp:revision>11</cp:revision>
  <cp:lastPrinted>2022-04-27T05:46:00Z</cp:lastPrinted>
  <dcterms:created xsi:type="dcterms:W3CDTF">2022-04-25T10:28:00Z</dcterms:created>
  <dcterms:modified xsi:type="dcterms:W3CDTF">2024-11-21T10:51:00Z</dcterms:modified>
</cp:coreProperties>
</file>